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05-269-</w:t>
      </w:r>
      <w:r>
        <w:rPr>
          <w:rFonts w:ascii="Times New Roman" w:eastAsia="Times New Roman" w:hAnsi="Times New Roman" w:cs="Times New Roman"/>
        </w:rPr>
        <w:t>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79"/>
        <w:gridCol w:w="4897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февраля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Нагибиной Татьяны Владимировны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привлекавшей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17.10.2023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Нагибина Т.В., проживающая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Ленина</w:t>
      </w:r>
      <w:r>
        <w:rPr>
          <w:rFonts w:ascii="Times New Roman" w:eastAsia="Times New Roman" w:hAnsi="Times New Roman" w:cs="Times New Roman"/>
        </w:rPr>
        <w:t xml:space="preserve"> д.40 кв.45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 xml:space="preserve">500 </w:t>
      </w:r>
      <w:r>
        <w:rPr>
          <w:rFonts w:ascii="Times New Roman" w:eastAsia="Times New Roman" w:hAnsi="Times New Roman" w:cs="Times New Roman"/>
        </w:rPr>
        <w:t>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18810586230804083939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04.08.2023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Выслушав Нагибину Т.В., которая вину в совершении правонарушения не оспаривала, 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04.08.2023</w:t>
      </w:r>
      <w:r>
        <w:rPr>
          <w:rFonts w:ascii="Times New Roman" w:eastAsia="Times New Roman" w:hAnsi="Times New Roman" w:cs="Times New Roman"/>
        </w:rPr>
        <w:t xml:space="preserve"> д</w:t>
      </w:r>
      <w:r>
        <w:rPr>
          <w:rFonts w:ascii="Times New Roman" w:eastAsia="Times New Roman" w:hAnsi="Times New Roman" w:cs="Times New Roman"/>
        </w:rPr>
        <w:t xml:space="preserve">олжностным лицом </w:t>
      </w:r>
      <w:r>
        <w:rPr>
          <w:rFonts w:ascii="Times New Roman" w:eastAsia="Times New Roman" w:hAnsi="Times New Roman" w:cs="Times New Roman"/>
        </w:rPr>
        <w:t>ЦАФАП в ОДД ГИБДД УМВД России по ХМАО-Югре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Нагибиной Т.В.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</w:t>
      </w:r>
      <w:r>
        <w:rPr>
          <w:rFonts w:ascii="Times New Roman" w:eastAsia="Times New Roman" w:hAnsi="Times New Roman" w:cs="Times New Roman"/>
        </w:rPr>
        <w:t xml:space="preserve"> правонарушении за совершение ей</w:t>
      </w:r>
      <w:r>
        <w:rPr>
          <w:rFonts w:ascii="Times New Roman" w:eastAsia="Times New Roman" w:hAnsi="Times New Roman" w:cs="Times New Roman"/>
        </w:rPr>
        <w:t xml:space="preserve">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</w:t>
      </w:r>
      <w:r>
        <w:rPr>
          <w:rFonts w:ascii="Times New Roman" w:eastAsia="Times New Roman" w:hAnsi="Times New Roman" w:cs="Times New Roman"/>
        </w:rPr>
        <w:t xml:space="preserve">чением 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18810586230804083939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04.08.2023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16.08.2023</w:t>
      </w:r>
      <w:r>
        <w:rPr>
          <w:rFonts w:ascii="Times New Roman" w:eastAsia="Times New Roman" w:hAnsi="Times New Roman" w:cs="Times New Roman"/>
        </w:rPr>
        <w:t>, следовательно, штраф д</w:t>
      </w:r>
      <w:r>
        <w:rPr>
          <w:rFonts w:ascii="Times New Roman" w:eastAsia="Times New Roman" w:hAnsi="Times New Roman" w:cs="Times New Roman"/>
        </w:rPr>
        <w:t xml:space="preserve">олжен быть уплачен не позднее </w:t>
      </w:r>
      <w:r>
        <w:rPr>
          <w:rFonts w:ascii="Times New Roman" w:eastAsia="Times New Roman" w:hAnsi="Times New Roman" w:cs="Times New Roman"/>
        </w:rPr>
        <w:t>16.10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Нагибиной Т.В.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Нагибиной Т.В.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>№18810886240920000152 от 09.01.2024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18810586230804083939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04.08.2023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 xml:space="preserve">по состоянию на </w:t>
      </w:r>
      <w:r>
        <w:rPr>
          <w:rFonts w:ascii="Times New Roman" w:eastAsia="Times New Roman" w:hAnsi="Times New Roman" w:cs="Times New Roman"/>
        </w:rPr>
        <w:t>10.01.2024</w:t>
      </w:r>
      <w:r>
        <w:rPr>
          <w:rFonts w:ascii="Times New Roman" w:eastAsia="Times New Roman" w:hAnsi="Times New Roman" w:cs="Times New Roman"/>
        </w:rPr>
        <w:t>, со</w:t>
      </w:r>
      <w:r>
        <w:rPr>
          <w:rFonts w:ascii="Times New Roman" w:eastAsia="Times New Roman" w:hAnsi="Times New Roman" w:cs="Times New Roman"/>
        </w:rPr>
        <w:t xml:space="preserve">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Нагибиной Т.В.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Нагибиной Т.В.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Нагибину Татьяну Владимировну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ч.1 ст.20.25 Кодекса Российской Федерации об административных </w:t>
      </w:r>
      <w:r>
        <w:rPr>
          <w:rFonts w:ascii="Times New Roman" w:eastAsia="Times New Roman" w:hAnsi="Times New Roman" w:cs="Times New Roman"/>
        </w:rPr>
        <w:t>правонарушениях, и назначить ей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административного штрафа в размере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0412365400725002692420114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6rplc-8">
    <w:name w:val="cat-UserDefined grp-26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